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57" w:rsidRPr="004551D9" w:rsidRDefault="00890E57" w:rsidP="00A15B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15BD8">
        <w:rPr>
          <w:rFonts w:ascii="Times New Roman" w:hAnsi="Times New Roman"/>
          <w:sz w:val="28"/>
          <w:szCs w:val="28"/>
        </w:rPr>
        <w:t xml:space="preserve"> </w:t>
      </w:r>
    </w:p>
    <w:p w:rsidR="00890E57" w:rsidRPr="004551D9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890E57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01.12.2015                    289</w:t>
      </w: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Pr="004551D9" w:rsidRDefault="00A15BD8" w:rsidP="00A15BD8">
      <w:pPr>
        <w:pStyle w:val="a3"/>
        <w:ind w:right="3683"/>
        <w:jc w:val="both"/>
        <w:rPr>
          <w:rFonts w:ascii="Times New Roman" w:hAnsi="Times New Roman"/>
          <w:sz w:val="28"/>
          <w:szCs w:val="28"/>
        </w:rPr>
      </w:pPr>
    </w:p>
    <w:p w:rsidR="00890E57" w:rsidRPr="004551D9" w:rsidRDefault="00890E57" w:rsidP="00A15BD8">
      <w:pPr>
        <w:pStyle w:val="a3"/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4551D9">
        <w:rPr>
          <w:rFonts w:ascii="Times New Roman" w:hAnsi="Times New Roman"/>
          <w:b/>
          <w:sz w:val="28"/>
          <w:szCs w:val="28"/>
        </w:rPr>
        <w:t>Об у</w:t>
      </w:r>
      <w:r>
        <w:rPr>
          <w:rFonts w:ascii="Times New Roman" w:hAnsi="Times New Roman"/>
          <w:b/>
          <w:sz w:val="28"/>
          <w:szCs w:val="28"/>
        </w:rPr>
        <w:t xml:space="preserve">тверждении муниципальной </w:t>
      </w:r>
      <w:r w:rsidRPr="004551D9">
        <w:rPr>
          <w:rFonts w:ascii="Times New Roman" w:hAnsi="Times New Roman"/>
          <w:b/>
          <w:sz w:val="28"/>
          <w:szCs w:val="28"/>
        </w:rPr>
        <w:t xml:space="preserve"> </w:t>
      </w:r>
      <w:r w:rsidR="00A15BD8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4551D9">
        <w:rPr>
          <w:rFonts w:ascii="Times New Roman" w:hAnsi="Times New Roman"/>
          <w:b/>
          <w:sz w:val="28"/>
          <w:szCs w:val="28"/>
        </w:rPr>
        <w:t>«Дорожная деятельность на территории</w:t>
      </w:r>
      <w:r w:rsidR="00A15BD8">
        <w:rPr>
          <w:rFonts w:ascii="Times New Roman" w:hAnsi="Times New Roman"/>
          <w:b/>
          <w:sz w:val="28"/>
          <w:szCs w:val="28"/>
        </w:rPr>
        <w:t xml:space="preserve"> </w:t>
      </w:r>
      <w:r w:rsidRPr="004551D9">
        <w:rPr>
          <w:rFonts w:ascii="Times New Roman" w:hAnsi="Times New Roman"/>
          <w:b/>
          <w:sz w:val="28"/>
          <w:szCs w:val="28"/>
        </w:rPr>
        <w:t>Федоровско</w:t>
      </w:r>
      <w:r w:rsidR="00AB037F">
        <w:rPr>
          <w:rFonts w:ascii="Times New Roman" w:hAnsi="Times New Roman"/>
          <w:b/>
          <w:sz w:val="28"/>
          <w:szCs w:val="28"/>
        </w:rPr>
        <w:t xml:space="preserve">го муниципального района в </w:t>
      </w:r>
      <w:r w:rsidR="00A15BD8">
        <w:rPr>
          <w:rFonts w:ascii="Times New Roman" w:hAnsi="Times New Roman"/>
          <w:b/>
          <w:sz w:val="28"/>
          <w:szCs w:val="28"/>
        </w:rPr>
        <w:t xml:space="preserve">    </w:t>
      </w:r>
      <w:r w:rsidR="00AB037F">
        <w:rPr>
          <w:rFonts w:ascii="Times New Roman" w:hAnsi="Times New Roman"/>
          <w:b/>
          <w:sz w:val="28"/>
          <w:szCs w:val="28"/>
        </w:rPr>
        <w:t>2016</w:t>
      </w:r>
      <w:r w:rsidRPr="004551D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  <w:r w:rsidRPr="004551D9">
        <w:rPr>
          <w:rFonts w:ascii="Times New Roman" w:hAnsi="Times New Roman"/>
          <w:b/>
          <w:sz w:val="28"/>
          <w:szCs w:val="28"/>
        </w:rPr>
        <w:t>»</w:t>
      </w:r>
    </w:p>
    <w:p w:rsidR="00890E57" w:rsidRDefault="00890E57" w:rsidP="00890E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5BD8" w:rsidRDefault="00A15BD8" w:rsidP="00890E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51D9">
        <w:rPr>
          <w:rFonts w:ascii="Times New Roman" w:hAnsi="Times New Roman"/>
          <w:sz w:val="28"/>
          <w:szCs w:val="28"/>
        </w:rPr>
        <w:t>Руководствуясь Уставом района, в целях провед</w:t>
      </w:r>
      <w:r>
        <w:rPr>
          <w:rFonts w:ascii="Times New Roman" w:hAnsi="Times New Roman"/>
          <w:sz w:val="28"/>
          <w:szCs w:val="28"/>
        </w:rPr>
        <w:t>ения мероприятий в сфере дорожной деятельн</w:t>
      </w:r>
      <w:r w:rsidR="00AB037F">
        <w:rPr>
          <w:rFonts w:ascii="Times New Roman" w:hAnsi="Times New Roman"/>
          <w:sz w:val="28"/>
          <w:szCs w:val="28"/>
        </w:rPr>
        <w:t>ости на территории района в 2016</w:t>
      </w:r>
      <w:r w:rsidRPr="004551D9">
        <w:rPr>
          <w:rFonts w:ascii="Times New Roman" w:hAnsi="Times New Roman"/>
          <w:sz w:val="28"/>
          <w:szCs w:val="28"/>
        </w:rPr>
        <w:t xml:space="preserve"> году,  администрация Федоровского муниципального района  ПОСТАНОВЛЯЕТ:</w:t>
      </w:r>
    </w:p>
    <w:p w:rsid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51D9">
        <w:rPr>
          <w:rFonts w:ascii="Times New Roman" w:hAnsi="Times New Roman"/>
          <w:sz w:val="28"/>
          <w:szCs w:val="28"/>
        </w:rPr>
        <w:t>1.Утвердить муници</w:t>
      </w:r>
      <w:r>
        <w:rPr>
          <w:rFonts w:ascii="Times New Roman" w:hAnsi="Times New Roman"/>
          <w:sz w:val="28"/>
          <w:szCs w:val="28"/>
        </w:rPr>
        <w:t xml:space="preserve">пальную </w:t>
      </w:r>
      <w:r w:rsidRPr="004551D9">
        <w:rPr>
          <w:rFonts w:ascii="Times New Roman" w:hAnsi="Times New Roman"/>
          <w:sz w:val="28"/>
          <w:szCs w:val="28"/>
        </w:rPr>
        <w:t xml:space="preserve"> программу  «Дорожная деятельность на территории  Федор</w:t>
      </w:r>
      <w:r>
        <w:rPr>
          <w:rFonts w:ascii="Times New Roman" w:hAnsi="Times New Roman"/>
          <w:sz w:val="28"/>
          <w:szCs w:val="28"/>
        </w:rPr>
        <w:t>овского муници</w:t>
      </w:r>
      <w:r w:rsidR="00AB037F">
        <w:rPr>
          <w:rFonts w:ascii="Times New Roman" w:hAnsi="Times New Roman"/>
          <w:sz w:val="28"/>
          <w:szCs w:val="28"/>
        </w:rPr>
        <w:t>пального района в 2016</w:t>
      </w:r>
      <w:r w:rsidRPr="004551D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4551D9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890E57" w:rsidRPr="004551D9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51D9">
        <w:rPr>
          <w:rFonts w:ascii="Times New Roman" w:hAnsi="Times New Roman"/>
          <w:sz w:val="28"/>
          <w:szCs w:val="28"/>
        </w:rPr>
        <w:t xml:space="preserve">2.Настоящее постановление подлежит официальному опубликованию в газете «Вперед» и в сети Интернет на сайте </w:t>
      </w:r>
      <w:proofErr w:type="spellStart"/>
      <w:r w:rsidRPr="004551D9">
        <w:rPr>
          <w:rFonts w:ascii="Times New Roman" w:hAnsi="Times New Roman"/>
          <w:sz w:val="28"/>
          <w:szCs w:val="28"/>
          <w:lang w:val="en-US"/>
        </w:rPr>
        <w:t>mokrous</w:t>
      </w:r>
      <w:proofErr w:type="spellEnd"/>
      <w:r w:rsidRPr="004551D9">
        <w:rPr>
          <w:rFonts w:ascii="Times New Roman" w:hAnsi="Times New Roman"/>
          <w:sz w:val="28"/>
          <w:szCs w:val="28"/>
        </w:rPr>
        <w:t>.</w:t>
      </w:r>
      <w:proofErr w:type="spellStart"/>
      <w:r w:rsidRPr="004551D9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4551D9">
        <w:rPr>
          <w:rFonts w:ascii="Times New Roman" w:hAnsi="Times New Roman"/>
          <w:sz w:val="28"/>
          <w:szCs w:val="28"/>
        </w:rPr>
        <w:t>.</w:t>
      </w:r>
      <w:proofErr w:type="spellStart"/>
      <w:r w:rsidRPr="004551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51D9">
        <w:rPr>
          <w:rFonts w:ascii="Times New Roman" w:hAnsi="Times New Roman"/>
          <w:sz w:val="28"/>
          <w:szCs w:val="28"/>
        </w:rPr>
        <w:t>.</w:t>
      </w:r>
    </w:p>
    <w:p w:rsidR="00890E57" w:rsidRPr="004551D9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890E57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A15BD8" w:rsidRPr="004551D9" w:rsidRDefault="00A15BD8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4551D9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4551D9" w:rsidRDefault="00AB037F" w:rsidP="00890E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15B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90E57" w:rsidRPr="004551D9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890E57" w:rsidRPr="004551D9" w:rsidRDefault="00890E57" w:rsidP="00890E57">
      <w:pPr>
        <w:pStyle w:val="a3"/>
        <w:rPr>
          <w:rFonts w:ascii="Times New Roman" w:hAnsi="Times New Roman"/>
          <w:sz w:val="28"/>
          <w:szCs w:val="28"/>
        </w:rPr>
      </w:pPr>
      <w:r w:rsidRPr="004551D9">
        <w:rPr>
          <w:rFonts w:ascii="Times New Roman" w:hAnsi="Times New Roman"/>
          <w:sz w:val="28"/>
          <w:szCs w:val="28"/>
        </w:rPr>
        <w:t xml:space="preserve">Федоровского 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B037F">
        <w:rPr>
          <w:rFonts w:ascii="Times New Roman" w:hAnsi="Times New Roman"/>
          <w:sz w:val="28"/>
          <w:szCs w:val="28"/>
        </w:rPr>
        <w:t xml:space="preserve">  </w:t>
      </w:r>
      <w:r w:rsidR="00A15BD8">
        <w:rPr>
          <w:rFonts w:ascii="Times New Roman" w:hAnsi="Times New Roman"/>
          <w:sz w:val="28"/>
          <w:szCs w:val="28"/>
        </w:rPr>
        <w:t xml:space="preserve">       </w:t>
      </w:r>
      <w:r w:rsidR="00AB037F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AB037F">
        <w:rPr>
          <w:rFonts w:ascii="Times New Roman" w:hAnsi="Times New Roman"/>
          <w:sz w:val="28"/>
          <w:szCs w:val="28"/>
        </w:rPr>
        <w:t>Гречихо</w:t>
      </w:r>
      <w:proofErr w:type="spellEnd"/>
    </w:p>
    <w:p w:rsidR="00890E57" w:rsidRPr="004551D9" w:rsidRDefault="00890E57" w:rsidP="00890E57">
      <w:pPr>
        <w:pStyle w:val="a3"/>
        <w:rPr>
          <w:rFonts w:ascii="Times New Roman" w:hAnsi="Times New Roman"/>
          <w:sz w:val="28"/>
          <w:szCs w:val="28"/>
        </w:rPr>
      </w:pPr>
    </w:p>
    <w:p w:rsidR="00890E57" w:rsidRDefault="00A15BD8" w:rsidP="00890E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BD8" w:rsidRDefault="00A15BD8" w:rsidP="00890E57">
      <w:pPr>
        <w:pStyle w:val="a3"/>
        <w:rPr>
          <w:sz w:val="28"/>
          <w:szCs w:val="28"/>
        </w:rPr>
      </w:pPr>
    </w:p>
    <w:p w:rsidR="00A15BD8" w:rsidRDefault="00A15BD8" w:rsidP="00890E57">
      <w:pPr>
        <w:pStyle w:val="a3"/>
        <w:rPr>
          <w:sz w:val="28"/>
          <w:szCs w:val="28"/>
        </w:rPr>
      </w:pPr>
    </w:p>
    <w:p w:rsidR="00A15BD8" w:rsidRDefault="00A15BD8" w:rsidP="00890E57">
      <w:pPr>
        <w:pStyle w:val="a3"/>
        <w:rPr>
          <w:sz w:val="28"/>
          <w:szCs w:val="28"/>
        </w:rPr>
      </w:pPr>
    </w:p>
    <w:p w:rsidR="00A15BD8" w:rsidRDefault="00A15BD8" w:rsidP="00890E57">
      <w:pPr>
        <w:pStyle w:val="a3"/>
        <w:rPr>
          <w:sz w:val="28"/>
          <w:szCs w:val="28"/>
        </w:rPr>
      </w:pPr>
    </w:p>
    <w:p w:rsidR="00A15BD8" w:rsidRPr="0024784F" w:rsidRDefault="00A15BD8" w:rsidP="00890E57">
      <w:pPr>
        <w:pStyle w:val="a3"/>
        <w:rPr>
          <w:sz w:val="24"/>
          <w:szCs w:val="24"/>
        </w:rPr>
      </w:pPr>
    </w:p>
    <w:p w:rsidR="00890E57" w:rsidRPr="00A15BD8" w:rsidRDefault="00A15BD8" w:rsidP="00A15BD8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A15BD8" w:rsidRDefault="00A15BD8" w:rsidP="00A15BD8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5BD8" w:rsidRDefault="00A15BD8" w:rsidP="00A15BD8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890E57" w:rsidRPr="00A15BD8">
        <w:rPr>
          <w:rFonts w:ascii="Times New Roman" w:hAnsi="Times New Roman"/>
          <w:sz w:val="28"/>
          <w:szCs w:val="28"/>
        </w:rPr>
        <w:t xml:space="preserve">        </w:t>
      </w:r>
    </w:p>
    <w:p w:rsidR="00A15BD8" w:rsidRDefault="00A15BD8" w:rsidP="00A15BD8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289 от 01.12.2015</w:t>
      </w:r>
    </w:p>
    <w:p w:rsidR="00A15BD8" w:rsidRDefault="00A15BD8" w:rsidP="00A15BD8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ind w:left="6946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 xml:space="preserve">«Дорожная деятельность на территории Федоровского </w:t>
      </w:r>
    </w:p>
    <w:p w:rsidR="00890E57" w:rsidRPr="00A15BD8" w:rsidRDefault="00AB037F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муниципального района в 2016</w:t>
      </w:r>
      <w:r w:rsidR="00890E57" w:rsidRPr="00A15BD8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Паспорт муниципальной  программы</w:t>
      </w: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- муниципальная  программа 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«Дорожная деятельность на территории Федоровск</w:t>
            </w:r>
            <w:r w:rsidR="00AB037F" w:rsidRPr="00A15BD8">
              <w:rPr>
                <w:rFonts w:ascii="Times New Roman" w:hAnsi="Times New Roman"/>
                <w:sz w:val="28"/>
                <w:szCs w:val="28"/>
              </w:rPr>
              <w:t>ого муниципального района в 2016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распоряжение главы администрации Федоровского муниципального района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администрация Федоровского муниципального района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</w:t>
            </w:r>
            <w:r w:rsidR="00A1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>администрация Федоровского муниципального района</w:t>
            </w:r>
            <w:r w:rsidR="00AB037F" w:rsidRPr="00A15B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создание благоприятной сферы жизнедеятельности населения района, которая является одной из составляющих комплексного решения проблемы экономического и социального развития района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сохранение  дорожной транспортной инфраструктуры района;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создание экономических  условий для перехода к устойчивому социально-экономическому развитию района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  <w:r w:rsidR="00AB037F" w:rsidRPr="00A15B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890E57" w:rsidRPr="00A15BD8" w:rsidRDefault="00AB037F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- 2016</w:t>
            </w:r>
            <w:r w:rsidR="00890E57" w:rsidRPr="00A15B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Исполнители   программных мероприятий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- администрация Федоровского муниципального района;   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п</w:t>
            </w:r>
            <w:r w:rsidR="00AB037F" w:rsidRPr="00A15BD8">
              <w:rPr>
                <w:rFonts w:ascii="Times New Roman" w:hAnsi="Times New Roman"/>
                <w:sz w:val="28"/>
                <w:szCs w:val="28"/>
              </w:rPr>
              <w:t>редприятия дорожно-транспортного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 xml:space="preserve"> комплекса (по результатам размещения муниципального заказа)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- всего на реализацию Программы требуется </w:t>
            </w:r>
          </w:p>
          <w:p w:rsidR="00890E57" w:rsidRPr="00A15BD8" w:rsidRDefault="00AB037F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8339,3</w:t>
            </w:r>
            <w:r w:rsidR="00890E57" w:rsidRPr="00A15BD8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="00A15BD8">
              <w:rPr>
                <w:rFonts w:ascii="Times New Roman" w:hAnsi="Times New Roman"/>
                <w:sz w:val="28"/>
                <w:szCs w:val="28"/>
              </w:rPr>
              <w:t>яч</w:t>
            </w:r>
            <w:r w:rsidR="00890E57" w:rsidRPr="00A15BD8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   в том числе:</w:t>
            </w:r>
          </w:p>
          <w:p w:rsidR="00890E57" w:rsidRPr="00A15BD8" w:rsidRDefault="00AB037F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средства местных бюджетов (муниципальных дорожных фондов) –  7662,6</w:t>
            </w:r>
            <w:r w:rsidR="00890E57" w:rsidRPr="00A15BD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A15BD8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="00890E57" w:rsidRPr="00A15BD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037F" w:rsidRPr="00A15BD8" w:rsidRDefault="00AB037F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lastRenderedPageBreak/>
              <w:t>средства областного бюджета – 676,7 тыс</w:t>
            </w:r>
            <w:r w:rsidR="00A15BD8">
              <w:rPr>
                <w:rFonts w:ascii="Times New Roman" w:hAnsi="Times New Roman"/>
                <w:sz w:val="28"/>
                <w:szCs w:val="28"/>
              </w:rPr>
              <w:t xml:space="preserve">яч 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15BD8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A15BD8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- администрация Федоровского муниципального района обеспечивает создание и функционирование  системы планирования, учета и контроля хода выполнения программных мероприятий</w:t>
            </w:r>
          </w:p>
        </w:tc>
      </w:tr>
      <w:tr w:rsidR="00890E57" w:rsidRPr="00A15BD8" w:rsidTr="00942C49">
        <w:tc>
          <w:tcPr>
            <w:tcW w:w="3227" w:type="dxa"/>
          </w:tcPr>
          <w:p w:rsidR="00890E57" w:rsidRPr="00A15BD8" w:rsidRDefault="00890E57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Ожидаемые  конечные результаты реализации Программы</w:t>
            </w:r>
          </w:p>
        </w:tc>
        <w:tc>
          <w:tcPr>
            <w:tcW w:w="6344" w:type="dxa"/>
          </w:tcPr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- реализация мероприятий Программы позволит </w:t>
            </w:r>
          </w:p>
          <w:p w:rsidR="00890E57" w:rsidRPr="00A15BD8" w:rsidRDefault="00890E57" w:rsidP="00A15B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обеспечить  сохранение дорожной транспортной инфраструктуры района, формировать благоприятную сферу жизнедеятельности населения</w:t>
            </w:r>
            <w:r w:rsidR="00AB037F" w:rsidRPr="00A15BD8">
              <w:rPr>
                <w:rFonts w:ascii="Times New Roman" w:hAnsi="Times New Roman"/>
                <w:sz w:val="28"/>
                <w:szCs w:val="28"/>
              </w:rPr>
              <w:t>,  увеличить протяженность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 xml:space="preserve">  участков  автодорог, соответствующих нормативному  состоянию</w:t>
            </w:r>
          </w:p>
        </w:tc>
      </w:tr>
    </w:tbl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A15BD8" w:rsidRDefault="00A15BD8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A15BD8" w:rsidRPr="00A15BD8" w:rsidRDefault="00A15BD8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15BD8">
        <w:rPr>
          <w:rFonts w:ascii="Times New Roman" w:hAnsi="Times New Roman"/>
          <w:b/>
          <w:sz w:val="28"/>
          <w:szCs w:val="28"/>
        </w:rPr>
        <w:t>.</w:t>
      </w:r>
      <w:r w:rsidR="00A15BD8">
        <w:rPr>
          <w:rFonts w:ascii="Times New Roman" w:hAnsi="Times New Roman"/>
          <w:b/>
          <w:sz w:val="28"/>
          <w:szCs w:val="28"/>
        </w:rPr>
        <w:t xml:space="preserve"> </w:t>
      </w:r>
      <w:r w:rsidRPr="00A15BD8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A15BD8">
        <w:rPr>
          <w:rFonts w:ascii="Times New Roman" w:hAnsi="Times New Roman"/>
          <w:b/>
          <w:sz w:val="28"/>
          <w:szCs w:val="28"/>
        </w:rPr>
        <w:t>проблемы  и</w:t>
      </w:r>
      <w:proofErr w:type="gramEnd"/>
      <w:r w:rsidRPr="00A15BD8">
        <w:rPr>
          <w:rFonts w:ascii="Times New Roman" w:hAnsi="Times New Roman"/>
          <w:b/>
          <w:sz w:val="28"/>
          <w:szCs w:val="28"/>
        </w:rPr>
        <w:t xml:space="preserve"> обоснование необходимости ее решения</w:t>
      </w:r>
    </w:p>
    <w:p w:rsidR="00A15BD8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программными  методами</w:t>
      </w:r>
    </w:p>
    <w:p w:rsid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Федоровский муниципальный  район является аграрным районом с численностью населения </w:t>
      </w:r>
      <w:r w:rsidR="00AB037F" w:rsidRPr="00A15BD8">
        <w:rPr>
          <w:rFonts w:ascii="Times New Roman" w:hAnsi="Times New Roman"/>
          <w:sz w:val="28"/>
          <w:szCs w:val="28"/>
        </w:rPr>
        <w:t xml:space="preserve">немногим </w:t>
      </w:r>
      <w:r w:rsidRPr="00A15BD8">
        <w:rPr>
          <w:rFonts w:ascii="Times New Roman" w:hAnsi="Times New Roman"/>
          <w:sz w:val="28"/>
          <w:szCs w:val="28"/>
        </w:rPr>
        <w:t>более 20 тысяч человек. Существующая дорожно-транспортная сеть</w:t>
      </w:r>
      <w:r w:rsidR="00616E4C" w:rsidRPr="00A15BD8">
        <w:rPr>
          <w:rFonts w:ascii="Times New Roman" w:hAnsi="Times New Roman"/>
          <w:sz w:val="28"/>
          <w:szCs w:val="28"/>
        </w:rPr>
        <w:t xml:space="preserve"> на 80 процентов</w:t>
      </w:r>
      <w:r w:rsidRPr="00A15BD8">
        <w:rPr>
          <w:rFonts w:ascii="Times New Roman" w:hAnsi="Times New Roman"/>
          <w:sz w:val="28"/>
          <w:szCs w:val="28"/>
        </w:rPr>
        <w:t xml:space="preserve"> находится в неудовлетворительном техническом состоянии и не соответствует потребностям экономики, социальной сферы и населения района, тормозит формирование рыночной инфраструктуры. Неудовлетворительное состояние автодорог снижает привлекательность проживания в районе, препятствует развитию </w:t>
      </w:r>
      <w:r w:rsidR="00616E4C" w:rsidRPr="00A15BD8">
        <w:rPr>
          <w:rFonts w:ascii="Times New Roman" w:hAnsi="Times New Roman"/>
          <w:sz w:val="28"/>
          <w:szCs w:val="28"/>
        </w:rPr>
        <w:t xml:space="preserve"> </w:t>
      </w:r>
      <w:r w:rsidRPr="00A15BD8">
        <w:rPr>
          <w:rFonts w:ascii="Times New Roman" w:hAnsi="Times New Roman"/>
          <w:sz w:val="28"/>
          <w:szCs w:val="28"/>
        </w:rPr>
        <w:t>(модернизации) социальной сферы района. В результате недостаточных инвестиций снизились объемы строительства и ремонта объектов инфраструктуры, в том числе автомобильных дорог, увеличился износ их основных фондов.</w:t>
      </w:r>
    </w:p>
    <w:p w:rsidR="00890E57" w:rsidRP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Необходимость  разработки и реализации Программы     обусловлена  </w:t>
      </w:r>
    </w:p>
    <w:p w:rsid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>необходимостью бюджетной поддержки сохранения и развития  дорожной транспортной инфраструктуры района, для обеспечения устойчивого социально-экон</w:t>
      </w:r>
      <w:r w:rsidR="00616E4C" w:rsidRPr="00A15BD8">
        <w:rPr>
          <w:rFonts w:ascii="Times New Roman" w:hAnsi="Times New Roman"/>
          <w:sz w:val="28"/>
          <w:szCs w:val="28"/>
        </w:rPr>
        <w:t xml:space="preserve">омического  развития </w:t>
      </w:r>
      <w:r w:rsidRPr="00A15BD8">
        <w:rPr>
          <w:rFonts w:ascii="Times New Roman" w:hAnsi="Times New Roman"/>
          <w:sz w:val="28"/>
          <w:szCs w:val="28"/>
        </w:rPr>
        <w:t>муниципальных образований района, повышения привлекательности  проживания в районе.</w:t>
      </w:r>
    </w:p>
    <w:p w:rsid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>Программа  интегрируется с другими муниципальными  программами, ориентированными на развитие отраслей экономики, инфраструктуры и социальной сферы  района.</w:t>
      </w:r>
    </w:p>
    <w:p w:rsidR="00890E57" w:rsidRPr="00A15BD8" w:rsidRDefault="00890E57" w:rsidP="00A15B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>Таким образом, Программа носит системный межотраслевой характер, в ней конкретизируются целевые приоритеты развития района.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ΙΙ. Основные цели и задачи Программы, сроки ее реализации</w:t>
      </w:r>
    </w:p>
    <w:p w:rsidR="00890E57" w:rsidRPr="00A15BD8" w:rsidRDefault="00890E57" w:rsidP="00A15BD8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>Основная цель Программы -  создание благоприятной сферы жизнедеятельности населения района, которая является одной из составляющих комплексного решения проблемы экономического и социального развития района. В Прог</w:t>
      </w:r>
      <w:r w:rsidR="00616E4C" w:rsidRPr="00A15BD8">
        <w:rPr>
          <w:rFonts w:ascii="Times New Roman" w:hAnsi="Times New Roman"/>
          <w:sz w:val="28"/>
          <w:szCs w:val="28"/>
        </w:rPr>
        <w:t>рамме уделено внимание  сохранению</w:t>
      </w:r>
      <w:r w:rsidRPr="00A15BD8">
        <w:rPr>
          <w:rFonts w:ascii="Times New Roman" w:hAnsi="Times New Roman"/>
          <w:sz w:val="28"/>
          <w:szCs w:val="28"/>
        </w:rPr>
        <w:t xml:space="preserve"> и ремон</w:t>
      </w:r>
      <w:r w:rsidR="00A15BD8">
        <w:rPr>
          <w:rFonts w:ascii="Times New Roman" w:hAnsi="Times New Roman"/>
          <w:sz w:val="28"/>
          <w:szCs w:val="28"/>
        </w:rPr>
        <w:t xml:space="preserve">ту транспортных коммуникаций </w:t>
      </w:r>
      <w:r w:rsidRPr="00A15BD8">
        <w:rPr>
          <w:rFonts w:ascii="Times New Roman" w:hAnsi="Times New Roman"/>
          <w:sz w:val="28"/>
          <w:szCs w:val="28"/>
        </w:rPr>
        <w:t>для обеспечения  повышения доступности  объектов экономики,  социальной сферы, отдыха и культурного наследия.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Процесс реализации поставленной цели включает в себя решение задачи сохранения и развития дорожной транспортной сети  района.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Основной путь решения программных задач – приоритетная бюджетная поддержка развития и сохранения  дорожно-транспортной сети  </w:t>
      </w:r>
      <w:r w:rsidR="00616E4C" w:rsidRPr="00A15BD8">
        <w:rPr>
          <w:rFonts w:ascii="Times New Roman" w:hAnsi="Times New Roman"/>
          <w:sz w:val="28"/>
          <w:szCs w:val="28"/>
        </w:rPr>
        <w:t xml:space="preserve">муниципальных образований  и </w:t>
      </w:r>
      <w:r w:rsidRPr="00A15BD8">
        <w:rPr>
          <w:rFonts w:ascii="Times New Roman" w:hAnsi="Times New Roman"/>
          <w:sz w:val="28"/>
          <w:szCs w:val="28"/>
        </w:rPr>
        <w:t>района.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</w:t>
      </w:r>
      <w:r w:rsidR="00616E4C" w:rsidRPr="00A15BD8">
        <w:rPr>
          <w:rFonts w:ascii="Times New Roman" w:hAnsi="Times New Roman"/>
          <w:sz w:val="28"/>
          <w:szCs w:val="28"/>
        </w:rPr>
        <w:t xml:space="preserve">    Программа реализуется в 2016</w:t>
      </w:r>
      <w:r w:rsidRPr="00A15BD8">
        <w:rPr>
          <w:rFonts w:ascii="Times New Roman" w:hAnsi="Times New Roman"/>
          <w:sz w:val="28"/>
          <w:szCs w:val="28"/>
        </w:rPr>
        <w:t xml:space="preserve"> году.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При разработке мероприятий Программы основное внимание уделено минимизации затрат на их реализацию при одновременной ориентации на достижение максимального эффекта.</w:t>
      </w:r>
    </w:p>
    <w:p w:rsidR="00A15BD8" w:rsidRPr="00A15BD8" w:rsidRDefault="00A15BD8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ΙΙΙ. Система программных мероприятий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Система программных мероприятий состоит из мероприятий сферы дорожной деятельности, реализуемых на  автомобильных дорогах общего пользования  </w:t>
      </w:r>
      <w:r w:rsidR="00616E4C" w:rsidRPr="00A15BD8">
        <w:rPr>
          <w:rFonts w:ascii="Times New Roman" w:hAnsi="Times New Roman"/>
          <w:sz w:val="28"/>
          <w:szCs w:val="28"/>
        </w:rPr>
        <w:t xml:space="preserve">муниципальных образований  и  </w:t>
      </w:r>
      <w:r w:rsidRPr="00A15BD8">
        <w:rPr>
          <w:rFonts w:ascii="Times New Roman" w:hAnsi="Times New Roman"/>
          <w:sz w:val="28"/>
          <w:szCs w:val="28"/>
        </w:rPr>
        <w:t xml:space="preserve">района. 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lastRenderedPageBreak/>
        <w:t xml:space="preserve">         Перечень программных  мероприятий приведен  в </w:t>
      </w:r>
      <w:r w:rsidRPr="00A15BD8">
        <w:rPr>
          <w:rFonts w:ascii="Times New Roman" w:hAnsi="Times New Roman"/>
          <w:sz w:val="28"/>
          <w:szCs w:val="28"/>
          <w:u w:val="single"/>
        </w:rPr>
        <w:t>Приложении 1</w:t>
      </w:r>
      <w:r w:rsidRPr="00A15BD8">
        <w:rPr>
          <w:rFonts w:ascii="Times New Roman" w:hAnsi="Times New Roman"/>
          <w:sz w:val="28"/>
          <w:szCs w:val="28"/>
        </w:rPr>
        <w:t xml:space="preserve"> к Программе.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Ι</w:t>
      </w:r>
      <w:r w:rsidRPr="00A15BD8">
        <w:rPr>
          <w:b/>
          <w:sz w:val="28"/>
          <w:szCs w:val="28"/>
        </w:rPr>
        <w:t>Ѵ</w:t>
      </w:r>
      <w:r w:rsidRPr="00A15BD8">
        <w:rPr>
          <w:rFonts w:ascii="Times New Roman" w:hAnsi="Times New Roman"/>
          <w:b/>
          <w:sz w:val="28"/>
          <w:szCs w:val="28"/>
        </w:rPr>
        <w:t>.</w:t>
      </w:r>
      <w:r w:rsidRPr="00A15BD8">
        <w:rPr>
          <w:rFonts w:ascii="Times New Roman" w:hAnsi="Times New Roman"/>
          <w:b/>
          <w:sz w:val="28"/>
          <w:szCs w:val="28"/>
        </w:rPr>
        <w:tab/>
        <w:t xml:space="preserve"> Ресурсное обеспечение Программы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Потребность в финансовых ресурсах на реализацию мероприятий Программы опреде</w:t>
      </w:r>
      <w:r w:rsidR="00616E4C" w:rsidRPr="00A15BD8">
        <w:rPr>
          <w:rFonts w:ascii="Times New Roman" w:hAnsi="Times New Roman"/>
          <w:sz w:val="28"/>
          <w:szCs w:val="28"/>
        </w:rPr>
        <w:t>лена в объеме  8339,3</w:t>
      </w:r>
      <w:r w:rsidRPr="00A15BD8">
        <w:rPr>
          <w:rFonts w:ascii="Times New Roman" w:hAnsi="Times New Roman"/>
          <w:sz w:val="28"/>
          <w:szCs w:val="28"/>
        </w:rPr>
        <w:t xml:space="preserve"> тыс. рублей.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Основным источником финансирования </w:t>
      </w:r>
      <w:r w:rsidR="00616E4C" w:rsidRPr="00A15BD8">
        <w:rPr>
          <w:rFonts w:ascii="Times New Roman" w:hAnsi="Times New Roman"/>
          <w:sz w:val="28"/>
          <w:szCs w:val="28"/>
        </w:rPr>
        <w:t>Программы является муниципальные дорожные</w:t>
      </w:r>
      <w:r w:rsidRPr="00A15BD8">
        <w:rPr>
          <w:rFonts w:ascii="Times New Roman" w:hAnsi="Times New Roman"/>
          <w:sz w:val="28"/>
          <w:szCs w:val="28"/>
        </w:rPr>
        <w:t xml:space="preserve"> фонд</w:t>
      </w:r>
      <w:r w:rsidR="00616E4C" w:rsidRPr="00A15BD8">
        <w:rPr>
          <w:rFonts w:ascii="Times New Roman" w:hAnsi="Times New Roman"/>
          <w:sz w:val="28"/>
          <w:szCs w:val="28"/>
        </w:rPr>
        <w:t xml:space="preserve">ы  муниципальных образований Федоровского муниципального района  и </w:t>
      </w:r>
      <w:r w:rsidRPr="00A15BD8">
        <w:rPr>
          <w:rFonts w:ascii="Times New Roman" w:hAnsi="Times New Roman"/>
          <w:sz w:val="28"/>
          <w:szCs w:val="28"/>
        </w:rPr>
        <w:t xml:space="preserve"> </w:t>
      </w:r>
      <w:r w:rsidR="00616E4C" w:rsidRPr="00A15BD8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r w:rsidRPr="00A15BD8">
        <w:rPr>
          <w:rFonts w:ascii="Times New Roman" w:hAnsi="Times New Roman"/>
          <w:sz w:val="28"/>
          <w:szCs w:val="28"/>
        </w:rPr>
        <w:t xml:space="preserve">Федоровского муниципального района.          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Структура финансирования программных мероприятий следующая:</w:t>
      </w:r>
    </w:p>
    <w:p w:rsidR="00890E57" w:rsidRPr="00A15BD8" w:rsidRDefault="00616E4C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- ср</w:t>
      </w:r>
      <w:r w:rsidR="00F31FA4" w:rsidRPr="00A15BD8">
        <w:rPr>
          <w:rFonts w:ascii="Times New Roman" w:hAnsi="Times New Roman"/>
          <w:sz w:val="28"/>
          <w:szCs w:val="28"/>
        </w:rPr>
        <w:t>едства местных бюджетов  -  7662,6</w:t>
      </w:r>
      <w:r w:rsidRPr="00A15B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15BD8">
        <w:rPr>
          <w:rFonts w:ascii="Times New Roman" w:hAnsi="Times New Roman"/>
          <w:sz w:val="28"/>
          <w:szCs w:val="28"/>
        </w:rPr>
        <w:t>.р</w:t>
      </w:r>
      <w:proofErr w:type="gramEnd"/>
      <w:r w:rsidRPr="00A15BD8">
        <w:rPr>
          <w:rFonts w:ascii="Times New Roman" w:hAnsi="Times New Roman"/>
          <w:sz w:val="28"/>
          <w:szCs w:val="28"/>
        </w:rPr>
        <w:t>ублей;</w:t>
      </w:r>
    </w:p>
    <w:p w:rsidR="00616E4C" w:rsidRPr="00A15BD8" w:rsidRDefault="00616E4C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- средства областного бюджета  -  676,7 тыс</w:t>
      </w:r>
      <w:proofErr w:type="gramStart"/>
      <w:r w:rsidRPr="00A15BD8">
        <w:rPr>
          <w:rFonts w:ascii="Times New Roman" w:hAnsi="Times New Roman"/>
          <w:sz w:val="28"/>
          <w:szCs w:val="28"/>
        </w:rPr>
        <w:t>.р</w:t>
      </w:r>
      <w:proofErr w:type="gramEnd"/>
      <w:r w:rsidRPr="00A15BD8">
        <w:rPr>
          <w:rFonts w:ascii="Times New Roman" w:hAnsi="Times New Roman"/>
          <w:sz w:val="28"/>
          <w:szCs w:val="28"/>
        </w:rPr>
        <w:t>ублей.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Объем и структура бюджетного финансирования Программы подлежат уточнению в соответствии с реальными возможностями с учетом фактического  выполнения программных мероприятий.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b/>
          <w:sz w:val="28"/>
          <w:szCs w:val="28"/>
        </w:rPr>
        <w:t>Ѵ</w:t>
      </w:r>
      <w:r w:rsidRPr="00A15BD8">
        <w:rPr>
          <w:rFonts w:ascii="Times New Roman" w:hAnsi="Times New Roman"/>
          <w:b/>
          <w:sz w:val="28"/>
          <w:szCs w:val="28"/>
        </w:rPr>
        <w:t>.  Механизм реализации Программы</w:t>
      </w:r>
    </w:p>
    <w:p w:rsidR="00890E57" w:rsidRPr="00A15BD8" w:rsidRDefault="00616E4C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Программа частично </w:t>
      </w:r>
      <w:r w:rsidR="00890E57" w:rsidRPr="00A15BD8">
        <w:rPr>
          <w:rFonts w:ascii="Times New Roman" w:hAnsi="Times New Roman"/>
          <w:sz w:val="28"/>
          <w:szCs w:val="28"/>
        </w:rPr>
        <w:t>предусматривает систему мер государственной поддержки.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Инвестирование Программы будет осуществляться</w:t>
      </w:r>
      <w:r w:rsidR="00616E4C" w:rsidRPr="00A15BD8">
        <w:rPr>
          <w:rFonts w:ascii="Times New Roman" w:hAnsi="Times New Roman"/>
          <w:sz w:val="28"/>
          <w:szCs w:val="28"/>
        </w:rPr>
        <w:t xml:space="preserve"> за счет  средств муниципальных дорожных фондов муниципальных образований</w:t>
      </w:r>
      <w:r w:rsidRPr="00A15BD8">
        <w:rPr>
          <w:rFonts w:ascii="Times New Roman" w:hAnsi="Times New Roman"/>
          <w:sz w:val="28"/>
          <w:szCs w:val="28"/>
        </w:rPr>
        <w:t xml:space="preserve"> Фед</w:t>
      </w:r>
      <w:r w:rsidR="00616E4C" w:rsidRPr="00A15BD8">
        <w:rPr>
          <w:rFonts w:ascii="Times New Roman" w:hAnsi="Times New Roman"/>
          <w:sz w:val="28"/>
          <w:szCs w:val="28"/>
        </w:rPr>
        <w:t xml:space="preserve">оровского муниципального района  и </w:t>
      </w:r>
      <w:r w:rsidR="00834595" w:rsidRPr="00A15BD8">
        <w:rPr>
          <w:rFonts w:ascii="Times New Roman" w:hAnsi="Times New Roman"/>
          <w:sz w:val="28"/>
          <w:szCs w:val="28"/>
        </w:rPr>
        <w:t xml:space="preserve">муниципального дорожного фонда Федоровского муниципального района.          </w:t>
      </w:r>
    </w:p>
    <w:p w:rsidR="00834595" w:rsidRPr="00A15BD8" w:rsidRDefault="00834595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b/>
          <w:sz w:val="28"/>
          <w:szCs w:val="28"/>
        </w:rPr>
        <w:t>Ѵ</w:t>
      </w:r>
      <w:r w:rsidRPr="00A15BD8">
        <w:rPr>
          <w:rFonts w:ascii="Times New Roman" w:hAnsi="Times New Roman"/>
          <w:b/>
          <w:sz w:val="28"/>
          <w:szCs w:val="28"/>
        </w:rPr>
        <w:t xml:space="preserve">Ι.  Управление реализации Программы и контроль 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за ходом ее выполнения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Управление Программой и </w:t>
      </w:r>
      <w:proofErr w:type="gramStart"/>
      <w:r w:rsidRPr="00A15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BD8">
        <w:rPr>
          <w:rFonts w:ascii="Times New Roman" w:hAnsi="Times New Roman"/>
          <w:sz w:val="28"/>
          <w:szCs w:val="28"/>
        </w:rPr>
        <w:t xml:space="preserve"> ходом реализации программных мероприятий осуществляет администрация Федоровского муниципального района.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b/>
          <w:sz w:val="28"/>
          <w:szCs w:val="28"/>
        </w:rPr>
        <w:t>Ѵ</w:t>
      </w:r>
      <w:r w:rsidRPr="00A15BD8">
        <w:rPr>
          <w:rFonts w:ascii="Times New Roman" w:hAnsi="Times New Roman"/>
          <w:b/>
          <w:sz w:val="28"/>
          <w:szCs w:val="28"/>
        </w:rPr>
        <w:t>ΙΙ. Оценка эффективности социально-экономических последствий реализации Программы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Реализация Программы позволит продолжить формирование благоприятной сферы жизнедеятельности населения района, создание условий развития экономической и социальной сферы района, повысить привлекательность проживания в населенных пунктах района. </w:t>
      </w:r>
    </w:p>
    <w:p w:rsidR="00890E57" w:rsidRPr="00A15BD8" w:rsidRDefault="00834595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Параметры:  у</w:t>
      </w:r>
      <w:r w:rsidR="00890E57" w:rsidRPr="00A15BD8">
        <w:rPr>
          <w:rFonts w:ascii="Times New Roman" w:hAnsi="Times New Roman"/>
          <w:sz w:val="28"/>
          <w:szCs w:val="28"/>
        </w:rPr>
        <w:t>величение протяженности участков  автодорог, соответствующих нормативному  состоянию.</w:t>
      </w: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FA4" w:rsidRPr="00A15BD8" w:rsidRDefault="00A15BD8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управляющий делами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</w:p>
    <w:p w:rsidR="00F31FA4" w:rsidRPr="00A15BD8" w:rsidRDefault="00F31FA4" w:rsidP="00A15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5BD8" w:rsidRDefault="00A15BD8" w:rsidP="00A15B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1 </w:t>
      </w: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                                                  к муниципальной программе «</w:t>
      </w:r>
      <w:proofErr w:type="gramStart"/>
      <w:r w:rsidRPr="00A15BD8">
        <w:rPr>
          <w:rFonts w:ascii="Times New Roman" w:hAnsi="Times New Roman"/>
          <w:sz w:val="28"/>
          <w:szCs w:val="28"/>
        </w:rPr>
        <w:t>Дорожная</w:t>
      </w:r>
      <w:proofErr w:type="gramEnd"/>
      <w:r w:rsidRPr="00A15BD8">
        <w:rPr>
          <w:rFonts w:ascii="Times New Roman" w:hAnsi="Times New Roman"/>
          <w:sz w:val="28"/>
          <w:szCs w:val="28"/>
        </w:rPr>
        <w:t xml:space="preserve"> </w:t>
      </w: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                                                  деятельность на территории Федоровского </w:t>
      </w: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                                                  муниципального </w:t>
      </w:r>
      <w:r w:rsidR="00834595" w:rsidRPr="00A15BD8">
        <w:rPr>
          <w:rFonts w:ascii="Times New Roman" w:hAnsi="Times New Roman"/>
          <w:sz w:val="28"/>
          <w:szCs w:val="28"/>
        </w:rPr>
        <w:t xml:space="preserve">  района в 2016</w:t>
      </w:r>
      <w:r w:rsidRPr="00A15BD8">
        <w:rPr>
          <w:rFonts w:ascii="Times New Roman" w:hAnsi="Times New Roman"/>
          <w:sz w:val="28"/>
          <w:szCs w:val="28"/>
        </w:rPr>
        <w:t xml:space="preserve"> году»</w:t>
      </w:r>
    </w:p>
    <w:p w:rsidR="00890E57" w:rsidRPr="00A15BD8" w:rsidRDefault="00890E57" w:rsidP="00A15BD8">
      <w:pPr>
        <w:pStyle w:val="a3"/>
        <w:rPr>
          <w:rFonts w:ascii="Times New Roman" w:hAnsi="Times New Roman"/>
          <w:sz w:val="28"/>
          <w:szCs w:val="28"/>
        </w:rPr>
      </w:pPr>
      <w:r w:rsidRPr="00A15BD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BD8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  <w:r w:rsidR="00834595" w:rsidRPr="00A15BD8">
        <w:rPr>
          <w:rFonts w:ascii="Times New Roman" w:hAnsi="Times New Roman"/>
          <w:b/>
          <w:sz w:val="28"/>
          <w:szCs w:val="28"/>
        </w:rPr>
        <w:t xml:space="preserve">  в 2016</w:t>
      </w:r>
      <w:r w:rsidRPr="00A15BD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90E57" w:rsidRPr="00A15BD8" w:rsidRDefault="00890E57" w:rsidP="00A15B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559"/>
        <w:gridCol w:w="1701"/>
        <w:gridCol w:w="1559"/>
      </w:tblGrid>
      <w:tr w:rsidR="00834595" w:rsidRPr="00A15BD8" w:rsidTr="00A15BD8">
        <w:trPr>
          <w:trHeight w:val="433"/>
        </w:trPr>
        <w:tc>
          <w:tcPr>
            <w:tcW w:w="675" w:type="dxa"/>
            <w:vMerge w:val="restart"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5B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5BD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5B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Объем финансирования  - всего, тыс</w:t>
            </w:r>
            <w:proofErr w:type="gramStart"/>
            <w:r w:rsidRPr="00A15B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BD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260" w:type="dxa"/>
            <w:gridSpan w:val="2"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834595" w:rsidRPr="00A15BD8" w:rsidTr="00A15BD8">
        <w:trPr>
          <w:trHeight w:val="2144"/>
        </w:trPr>
        <w:tc>
          <w:tcPr>
            <w:tcW w:w="675" w:type="dxa"/>
            <w:vMerge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за счет средств муниципальных дорожных фондов,  тыс</w:t>
            </w:r>
            <w:proofErr w:type="gramStart"/>
            <w:r w:rsidRPr="00A15B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BD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9" w:type="dxa"/>
            <w:vAlign w:val="center"/>
          </w:tcPr>
          <w:p w:rsidR="00834595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бюджета,  тыс</w:t>
            </w:r>
            <w:proofErr w:type="gramStart"/>
            <w:r w:rsidRPr="00A15B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15BD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834595" w:rsidRPr="00A15BD8" w:rsidTr="00A15BD8">
        <w:tc>
          <w:tcPr>
            <w:tcW w:w="675" w:type="dxa"/>
          </w:tcPr>
          <w:p w:rsidR="00834595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834595" w:rsidRPr="00A15BD8" w:rsidRDefault="00834595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 xml:space="preserve">Ремонт и капитальный ремонт автомобильных дорог  </w:t>
            </w:r>
            <w:r w:rsidR="00B952BE" w:rsidRPr="00A15BD8">
              <w:rPr>
                <w:rFonts w:ascii="Times New Roman" w:hAnsi="Times New Roman"/>
                <w:sz w:val="28"/>
                <w:szCs w:val="28"/>
              </w:rPr>
              <w:t xml:space="preserve">общего пользования муниципальных образований </w:t>
            </w:r>
            <w:r w:rsidRPr="00A15BD8">
              <w:rPr>
                <w:rFonts w:ascii="Times New Roman" w:hAnsi="Times New Roman"/>
                <w:sz w:val="28"/>
                <w:szCs w:val="28"/>
              </w:rPr>
              <w:t>Федоровского муниципального района</w:t>
            </w:r>
            <w:r w:rsidR="00B952BE" w:rsidRPr="00A15BD8">
              <w:rPr>
                <w:rFonts w:ascii="Times New Roman" w:hAnsi="Times New Roman"/>
                <w:sz w:val="28"/>
                <w:szCs w:val="28"/>
              </w:rPr>
              <w:t xml:space="preserve"> и Федоровского муниципального района</w:t>
            </w:r>
          </w:p>
        </w:tc>
        <w:tc>
          <w:tcPr>
            <w:tcW w:w="1559" w:type="dxa"/>
          </w:tcPr>
          <w:p w:rsidR="00834595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744,37</w:t>
            </w:r>
          </w:p>
        </w:tc>
        <w:tc>
          <w:tcPr>
            <w:tcW w:w="1701" w:type="dxa"/>
          </w:tcPr>
          <w:p w:rsidR="00834595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67,67</w:t>
            </w:r>
          </w:p>
        </w:tc>
        <w:tc>
          <w:tcPr>
            <w:tcW w:w="1559" w:type="dxa"/>
          </w:tcPr>
          <w:p w:rsidR="00834595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676,70</w:t>
            </w:r>
          </w:p>
        </w:tc>
      </w:tr>
      <w:tr w:rsidR="00B952BE" w:rsidRPr="00A15BD8" w:rsidTr="00A15BD8">
        <w:tc>
          <w:tcPr>
            <w:tcW w:w="675" w:type="dxa"/>
          </w:tcPr>
          <w:p w:rsidR="00B952BE" w:rsidRPr="00A15BD8" w:rsidRDefault="00B952BE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B952BE" w:rsidRPr="00A15BD8" w:rsidRDefault="00B952BE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Мероприятия по содержанию и  паспортизации автомобильных дорог общего пользования муниципальных образований Федоровского муниципального района и Федоровского муниципального района,  мероприятия по обеспечению безопасности дорожного движения, мероприятия по подготовке проектной, сметной документации, обеспечению строительного контроля</w:t>
            </w:r>
          </w:p>
        </w:tc>
        <w:tc>
          <w:tcPr>
            <w:tcW w:w="1559" w:type="dxa"/>
          </w:tcPr>
          <w:p w:rsidR="00B952BE" w:rsidRPr="00A15BD8" w:rsidRDefault="00BC5D7C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7594,93</w:t>
            </w:r>
          </w:p>
        </w:tc>
        <w:tc>
          <w:tcPr>
            <w:tcW w:w="1701" w:type="dxa"/>
          </w:tcPr>
          <w:p w:rsidR="00B952BE" w:rsidRPr="00A15BD8" w:rsidRDefault="00BC5D7C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7594,93</w:t>
            </w:r>
          </w:p>
        </w:tc>
        <w:tc>
          <w:tcPr>
            <w:tcW w:w="1559" w:type="dxa"/>
          </w:tcPr>
          <w:p w:rsidR="00B952BE" w:rsidRPr="00A15BD8" w:rsidRDefault="00BC5D7C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4595" w:rsidRPr="00A15BD8" w:rsidTr="00A15BD8">
        <w:tc>
          <w:tcPr>
            <w:tcW w:w="675" w:type="dxa"/>
          </w:tcPr>
          <w:p w:rsidR="00834595" w:rsidRPr="00A15BD8" w:rsidRDefault="00834595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34595" w:rsidRPr="00A15BD8" w:rsidRDefault="00834595" w:rsidP="00A15B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34595" w:rsidRPr="00A15BD8" w:rsidRDefault="00F31FA4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8339,3</w:t>
            </w:r>
            <w:r w:rsidR="00BC5D7C" w:rsidRPr="00A15B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4595" w:rsidRPr="00A15BD8" w:rsidRDefault="00F31FA4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7662,6</w:t>
            </w:r>
            <w:r w:rsidR="00BC5D7C" w:rsidRPr="00A15B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4595" w:rsidRPr="00A15BD8" w:rsidRDefault="00F31FA4" w:rsidP="00A15B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D8">
              <w:rPr>
                <w:rFonts w:ascii="Times New Roman" w:hAnsi="Times New Roman"/>
                <w:sz w:val="28"/>
                <w:szCs w:val="28"/>
              </w:rPr>
              <w:t>676,</w:t>
            </w:r>
            <w:r w:rsidR="00BC5D7C" w:rsidRPr="00A15B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A15BD8" w:rsidRDefault="00A15BD8" w:rsidP="00A15BD8">
      <w:pPr>
        <w:pStyle w:val="a3"/>
        <w:rPr>
          <w:b/>
          <w:sz w:val="28"/>
          <w:szCs w:val="28"/>
        </w:rPr>
      </w:pPr>
    </w:p>
    <w:p w:rsidR="00A15BD8" w:rsidRDefault="00A15BD8" w:rsidP="00A15BD8">
      <w:pPr>
        <w:pStyle w:val="a3"/>
        <w:rPr>
          <w:b/>
          <w:sz w:val="28"/>
          <w:szCs w:val="28"/>
        </w:rPr>
      </w:pPr>
    </w:p>
    <w:p w:rsidR="00890E57" w:rsidRPr="00D73283" w:rsidRDefault="00890E57" w:rsidP="00A15B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890E57" w:rsidRPr="00D73283" w:rsidSect="00A1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57"/>
    <w:rsid w:val="001E24AE"/>
    <w:rsid w:val="005D4355"/>
    <w:rsid w:val="00616E4C"/>
    <w:rsid w:val="007670CC"/>
    <w:rsid w:val="00820B33"/>
    <w:rsid w:val="00834595"/>
    <w:rsid w:val="00890E57"/>
    <w:rsid w:val="00A15BD8"/>
    <w:rsid w:val="00AB037F"/>
    <w:rsid w:val="00B952BE"/>
    <w:rsid w:val="00BC5D7C"/>
    <w:rsid w:val="00D219BD"/>
    <w:rsid w:val="00DF390C"/>
    <w:rsid w:val="00E60F44"/>
    <w:rsid w:val="00F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90E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2015-12-01T06:48:00Z</cp:lastPrinted>
  <dcterms:created xsi:type="dcterms:W3CDTF">2015-12-01T06:37:00Z</dcterms:created>
  <dcterms:modified xsi:type="dcterms:W3CDTF">2015-12-01T06:55:00Z</dcterms:modified>
</cp:coreProperties>
</file>